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E7E" w:rsidRDefault="00442E7E">
      <w:bookmarkStart w:id="0" w:name="_GoBack"/>
      <w:bookmarkEnd w:id="0"/>
    </w:p>
    <w:p w:rsidR="00442E7E" w:rsidRPr="00442E7E" w:rsidRDefault="00442E7E" w:rsidP="00442E7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42E7E">
        <w:rPr>
          <w:rFonts w:ascii="Times New Roman" w:hAnsi="Times New Roman" w:cs="Times New Roman"/>
          <w:sz w:val="40"/>
          <w:szCs w:val="40"/>
        </w:rPr>
        <w:t>«Попрыгунья Стрекоза</w:t>
      </w:r>
    </w:p>
    <w:p w:rsidR="00442E7E" w:rsidRPr="00442E7E" w:rsidRDefault="00442E7E" w:rsidP="00442E7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42E7E">
        <w:rPr>
          <w:rFonts w:ascii="Times New Roman" w:hAnsi="Times New Roman" w:cs="Times New Roman"/>
          <w:sz w:val="40"/>
          <w:szCs w:val="40"/>
        </w:rPr>
        <w:t>Лето красное пропела;</w:t>
      </w:r>
    </w:p>
    <w:p w:rsidR="00442E7E" w:rsidRPr="00442E7E" w:rsidRDefault="00442E7E" w:rsidP="00442E7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442E7E">
        <w:rPr>
          <w:rFonts w:ascii="Times New Roman" w:hAnsi="Times New Roman" w:cs="Times New Roman"/>
          <w:sz w:val="40"/>
          <w:szCs w:val="40"/>
        </w:rPr>
        <w:t>Оглянуться не успела,</w:t>
      </w: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  <w:r w:rsidRPr="00442E7E">
        <w:rPr>
          <w:rFonts w:ascii="Times New Roman" w:hAnsi="Times New Roman" w:cs="Times New Roman"/>
          <w:sz w:val="40"/>
          <w:szCs w:val="40"/>
        </w:rPr>
        <w:t>Как зима катит в глаза»</w:t>
      </w: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  <w:r w:rsidRPr="00442E7E">
        <w:rPr>
          <w:rFonts w:ascii="Times New Roman" w:hAnsi="Times New Roman" w:cs="Times New Roman"/>
          <w:sz w:val="40"/>
          <w:szCs w:val="40"/>
        </w:rPr>
        <w:t>«Через базарную площадь идет полицейский надзиратель Очумелов в новой шинели и с узелком в руке. За ним шагает рыжий городовой с решетом, доверху наполненным конфискованным крыжовником. Кругом тишина</w:t>
      </w:r>
      <w:proofErr w:type="gramStart"/>
      <w:r w:rsidRPr="00442E7E">
        <w:rPr>
          <w:rFonts w:ascii="Times New Roman" w:hAnsi="Times New Roman" w:cs="Times New Roman"/>
          <w:sz w:val="40"/>
          <w:szCs w:val="40"/>
        </w:rPr>
        <w:t>… Н</w:t>
      </w:r>
      <w:proofErr w:type="gramEnd"/>
      <w:r w:rsidRPr="00442E7E">
        <w:rPr>
          <w:rFonts w:ascii="Times New Roman" w:hAnsi="Times New Roman" w:cs="Times New Roman"/>
          <w:sz w:val="40"/>
          <w:szCs w:val="40"/>
        </w:rPr>
        <w:t>а площади ни души… Открытые двери лавок и кабаков глядят на свет божий уныло, как голодные пасти; около них нет даже нищих»</w:t>
      </w: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  <w:r w:rsidRPr="00442E7E">
        <w:rPr>
          <w:rFonts w:ascii="Times New Roman" w:hAnsi="Times New Roman" w:cs="Times New Roman"/>
          <w:sz w:val="40"/>
          <w:szCs w:val="40"/>
        </w:rPr>
        <w:t>«На вокзале Николаевской железной дороги встретились два приятеля: один толстый, другой тонкий. Толстый только что пообедал на вокзале, и губы его, подернутые маслом, лоснились, как спелые вишни. Пахло от него хересом и флер-</w:t>
      </w:r>
      <w:proofErr w:type="spellStart"/>
      <w:r w:rsidRPr="00442E7E">
        <w:rPr>
          <w:rFonts w:ascii="Times New Roman" w:hAnsi="Times New Roman" w:cs="Times New Roman"/>
          <w:sz w:val="40"/>
          <w:szCs w:val="40"/>
        </w:rPr>
        <w:t>д'оранжем</w:t>
      </w:r>
      <w:proofErr w:type="spellEnd"/>
      <w:r w:rsidRPr="00442E7E">
        <w:rPr>
          <w:rFonts w:ascii="Times New Roman" w:hAnsi="Times New Roman" w:cs="Times New Roman"/>
          <w:sz w:val="40"/>
          <w:szCs w:val="40"/>
        </w:rPr>
        <w:t>. Тонкий же только что вышел из вагона и был навьючен чемоданами, узлами и картонками. Пахло от него ветчиной и кофейной гущей. Из-за его спины выглядывала худенькая женщина с длинным подбородком — его жена, и высокий гимнази</w:t>
      </w:r>
      <w:proofErr w:type="gramStart"/>
      <w:r w:rsidRPr="00442E7E">
        <w:rPr>
          <w:rFonts w:ascii="Times New Roman" w:hAnsi="Times New Roman" w:cs="Times New Roman"/>
          <w:sz w:val="40"/>
          <w:szCs w:val="40"/>
        </w:rPr>
        <w:t>ст с пр</w:t>
      </w:r>
      <w:proofErr w:type="gramEnd"/>
      <w:r w:rsidRPr="00442E7E">
        <w:rPr>
          <w:rFonts w:ascii="Times New Roman" w:hAnsi="Times New Roman" w:cs="Times New Roman"/>
          <w:sz w:val="40"/>
          <w:szCs w:val="40"/>
        </w:rPr>
        <w:t>ищуренным глазом — его сын»</w:t>
      </w: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Pr="00442E7E" w:rsidRDefault="00442E7E" w:rsidP="00442E7E">
      <w:pPr>
        <w:rPr>
          <w:rFonts w:ascii="Times New Roman" w:hAnsi="Times New Roman" w:cs="Times New Roman"/>
          <w:sz w:val="40"/>
          <w:szCs w:val="40"/>
        </w:rPr>
      </w:pPr>
    </w:p>
    <w:p w:rsidR="00442E7E" w:rsidRPr="00442E7E" w:rsidRDefault="00442E7E" w:rsidP="00442E7E">
      <w:pPr>
        <w:jc w:val="both"/>
        <w:rPr>
          <w:rFonts w:ascii="Times New Roman" w:hAnsi="Times New Roman" w:cs="Times New Roman"/>
          <w:sz w:val="40"/>
          <w:szCs w:val="40"/>
        </w:rPr>
      </w:pPr>
      <w:r w:rsidRPr="00442E7E">
        <w:rPr>
          <w:rFonts w:ascii="Times New Roman" w:hAnsi="Times New Roman" w:cs="Times New Roman"/>
          <w:sz w:val="40"/>
          <w:szCs w:val="40"/>
        </w:rPr>
        <w:t xml:space="preserve">В один прекрасный вечер не </w:t>
      </w:r>
      <w:proofErr w:type="gramStart"/>
      <w:r w:rsidRPr="00442E7E">
        <w:rPr>
          <w:rFonts w:ascii="Times New Roman" w:hAnsi="Times New Roman" w:cs="Times New Roman"/>
          <w:sz w:val="40"/>
          <w:szCs w:val="40"/>
        </w:rPr>
        <w:t>менее прекрасный</w:t>
      </w:r>
      <w:proofErr w:type="gramEnd"/>
      <w:r w:rsidRPr="00442E7E">
        <w:rPr>
          <w:rFonts w:ascii="Times New Roman" w:hAnsi="Times New Roman" w:cs="Times New Roman"/>
          <w:sz w:val="40"/>
          <w:szCs w:val="40"/>
        </w:rPr>
        <w:t xml:space="preserve"> экзекутор, Иван </w:t>
      </w:r>
      <w:proofErr w:type="spellStart"/>
      <w:r w:rsidRPr="00442E7E">
        <w:rPr>
          <w:rFonts w:ascii="Times New Roman" w:hAnsi="Times New Roman" w:cs="Times New Roman"/>
          <w:sz w:val="40"/>
          <w:szCs w:val="40"/>
        </w:rPr>
        <w:t>Дмитрич</w:t>
      </w:r>
      <w:proofErr w:type="spellEnd"/>
      <w:r w:rsidRPr="00442E7E">
        <w:rPr>
          <w:rFonts w:ascii="Times New Roman" w:hAnsi="Times New Roman" w:cs="Times New Roman"/>
          <w:sz w:val="40"/>
          <w:szCs w:val="40"/>
        </w:rPr>
        <w:t xml:space="preserve"> Червяков, сидел во втором ряду кресел и глядел в бинокль на «</w:t>
      </w:r>
      <w:proofErr w:type="spellStart"/>
      <w:r w:rsidRPr="00442E7E">
        <w:rPr>
          <w:rFonts w:ascii="Times New Roman" w:hAnsi="Times New Roman" w:cs="Times New Roman"/>
          <w:sz w:val="40"/>
          <w:szCs w:val="40"/>
        </w:rPr>
        <w:t>Корневильские</w:t>
      </w:r>
      <w:proofErr w:type="spellEnd"/>
      <w:r w:rsidRPr="00442E7E">
        <w:rPr>
          <w:rFonts w:ascii="Times New Roman" w:hAnsi="Times New Roman" w:cs="Times New Roman"/>
          <w:sz w:val="40"/>
          <w:szCs w:val="40"/>
        </w:rPr>
        <w:t xml:space="preserve"> колокола». Он глядел и чувствовал себя на верху блаженства. Но вдруг... В рассказах часто встречается это «но вдруг». Авторы правы: жизнь так полна внезапностей! Но вдруг лицо его поморщилось, глаза подкатились, дыхание остановилось... он отвел от глаз бинокль, нагнулся и… апчхи!!! Чихнул, как видите. Чихать никому и нигде не возбраняется. Чихают и мужики, и полицеймейстеры, и иногда даже и тайные советники. Все чихают. Червяков нисколько не сконфузился, утерся платочком и, как вежливый человек, поглядел вокруг себя: не обеспокоил ли он кого-нибудь своим чиханьем?»</w:t>
      </w:r>
    </w:p>
    <w:p w:rsidR="00442E7E" w:rsidRDefault="00442E7E" w:rsidP="00442E7E">
      <w:pPr>
        <w:rPr>
          <w:rFonts w:ascii="Times New Roman" w:hAnsi="Times New Roman" w:cs="Times New Roman"/>
          <w:sz w:val="32"/>
          <w:szCs w:val="32"/>
        </w:rPr>
      </w:pPr>
    </w:p>
    <w:p w:rsidR="00442E7E" w:rsidRDefault="00442E7E" w:rsidP="00442E7E">
      <w:pPr>
        <w:rPr>
          <w:rFonts w:ascii="Times New Roman" w:hAnsi="Times New Roman" w:cs="Times New Roman"/>
          <w:sz w:val="32"/>
          <w:szCs w:val="32"/>
        </w:rPr>
      </w:pPr>
    </w:p>
    <w:p w:rsidR="00442E7E" w:rsidRDefault="00442E7E" w:rsidP="00442E7E">
      <w:pPr>
        <w:rPr>
          <w:rFonts w:ascii="Times New Roman" w:hAnsi="Times New Roman" w:cs="Times New Roman"/>
          <w:sz w:val="32"/>
          <w:szCs w:val="32"/>
        </w:rPr>
      </w:pPr>
    </w:p>
    <w:p w:rsidR="00442E7E" w:rsidRDefault="00442E7E" w:rsidP="00442E7E">
      <w:pPr>
        <w:rPr>
          <w:rFonts w:ascii="Times New Roman" w:hAnsi="Times New Roman" w:cs="Times New Roman"/>
          <w:sz w:val="32"/>
          <w:szCs w:val="32"/>
        </w:rPr>
      </w:pPr>
    </w:p>
    <w:p w:rsidR="00442E7E" w:rsidRDefault="00442E7E" w:rsidP="00442E7E">
      <w:pPr>
        <w:rPr>
          <w:rFonts w:ascii="Times New Roman" w:hAnsi="Times New Roman" w:cs="Times New Roman"/>
          <w:sz w:val="32"/>
          <w:szCs w:val="32"/>
        </w:rPr>
      </w:pPr>
    </w:p>
    <w:p w:rsidR="00442E7E" w:rsidRDefault="00442E7E" w:rsidP="00442E7E">
      <w:pPr>
        <w:rPr>
          <w:rFonts w:ascii="Times New Roman" w:hAnsi="Times New Roman" w:cs="Times New Roman"/>
          <w:sz w:val="32"/>
          <w:szCs w:val="32"/>
        </w:rPr>
      </w:pPr>
    </w:p>
    <w:p w:rsidR="00442E7E" w:rsidRDefault="00442E7E" w:rsidP="00442E7E">
      <w:pPr>
        <w:rPr>
          <w:rFonts w:ascii="Times New Roman" w:hAnsi="Times New Roman" w:cs="Times New Roman"/>
          <w:sz w:val="32"/>
          <w:szCs w:val="32"/>
        </w:rPr>
      </w:pPr>
    </w:p>
    <w:p w:rsidR="00442E7E" w:rsidRDefault="00442E7E" w:rsidP="00442E7E">
      <w:pPr>
        <w:rPr>
          <w:rFonts w:ascii="Times New Roman" w:hAnsi="Times New Roman" w:cs="Times New Roman"/>
          <w:sz w:val="32"/>
          <w:szCs w:val="32"/>
        </w:rPr>
      </w:pPr>
    </w:p>
    <w:p w:rsidR="00442E7E" w:rsidRDefault="00442E7E" w:rsidP="00442E7E">
      <w:pPr>
        <w:rPr>
          <w:rFonts w:ascii="Times New Roman" w:hAnsi="Times New Roman" w:cs="Times New Roman"/>
          <w:sz w:val="32"/>
          <w:szCs w:val="32"/>
        </w:rPr>
      </w:pPr>
    </w:p>
    <w:p w:rsidR="00442E7E" w:rsidRDefault="00442E7E" w:rsidP="00442E7E"/>
    <w:sectPr w:rsidR="00442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65E"/>
    <w:rsid w:val="00442E7E"/>
    <w:rsid w:val="006C5FC7"/>
    <w:rsid w:val="00A0765E"/>
    <w:rsid w:val="00F9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2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E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2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E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Титова</dc:creator>
  <cp:keywords/>
  <dc:description/>
  <cp:lastModifiedBy>Ирина Титова</cp:lastModifiedBy>
  <cp:revision>2</cp:revision>
  <cp:lastPrinted>2019-01-24T13:40:00Z</cp:lastPrinted>
  <dcterms:created xsi:type="dcterms:W3CDTF">2019-01-24T13:29:00Z</dcterms:created>
  <dcterms:modified xsi:type="dcterms:W3CDTF">2019-01-24T13:42:00Z</dcterms:modified>
</cp:coreProperties>
</file>